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Наша компания продолжает реализацию проекта «Именные стипендии Шериф». Это именная стипендия от компании в рамках социальной программы «Ты нам нужен». Проект «Именные стипендии» разработан с целью сохранения, поддержания и развития интеллектуального и творческого потенциала студентов, выявления и поощрения лучших.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Кто может претендовать на стипендии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присуждаются студентам дневной (очной) формы обучения независимо от специализации за успешную учебную деятельность, которые одновременно отвечают следующим требованиям: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в высших учебных заведениях, имеющих аккредитацию Приднестровской Молдавской Республики по программам (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специалитет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>, магистратура);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на бюджетной или коммерческой основе;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демонстрируют успеваемость на «хорошо» и «отлично», без троек и имеют средний балл не ниже 4,8 по итогам последних четырех семестров до момента подачи заявления.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Примечание:</w:t>
      </w:r>
      <w:r w:rsidRPr="004B723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в сумму среднего балла включаются оценки за экзамены и курсовые работы, прохождение практики, в том числе, успеваемость студента по итогам семестра, в котором подается заявление.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могут назначаться по итогам последних четырех семестров студентам: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(по итогам зимней сессии) и пятого курсов, обучающимся по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ограммам подготовки специалиста;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курса (по итогам зимней сессии), обучающимся по образовательным программам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первого курса, обучающимся по образовательным программам магистратуры.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какой период присуждается стипендия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Стипендия присуждается на один семестр.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Если средний балл одинаков – как будет проводится конкурс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Преимущество при условии равенства среднего балла имеют претенденты, активно участвующие в научной и практической деятельности кафедр учебного заведения, в общественной жизни факультета, вуза, города, Республики, имеющие научные публикации,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являющиеся победителями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 призерами различных олимпиад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и конкурсов, авторами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открытий, изобретений и научных статей.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Какие документы необходимы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Для получения стипендии студент подает Заявление-анкету установленной формы в Конкурсную комиссию ООО «Шериф» с приложением соответствующих документов.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 каждый отправленный документ должен быть соответственно подписан: паспорт, анкета-з</w:t>
      </w:r>
      <w:r w:rsidR="009A087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явление, справка АПБ и т.д.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Бланк анкеты можно скачать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здесь: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="009A0879" w:rsidRPr="009A087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Именные стипендии</w:t>
        </w:r>
      </w:hyperlink>
      <w:r w:rsidR="00355E94">
        <w:rPr>
          <w:lang w:val="ru-RU"/>
        </w:rPr>
        <w:t>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E9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Претендент на получение именной стипендии предоставляет в Комиссию следующие документы</w:t>
      </w:r>
      <w:r w:rsidRPr="00355E9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Заявление-анкета на участие;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Копия зачётной книжки, заверенная деканатом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за последние 4 семестра;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паспорта;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Одна фотография размером 3х4;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Справка об отсутствии академической задолженности;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Характеристика из учебного заведения;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справки о н</w:t>
      </w:r>
      <w:r w:rsidR="007A1F68">
        <w:rPr>
          <w:rFonts w:ascii="Times New Roman" w:hAnsi="Times New Roman" w:cs="Times New Roman"/>
          <w:sz w:val="28"/>
          <w:szCs w:val="28"/>
          <w:lang w:val="ru-RU"/>
        </w:rPr>
        <w:t>аличии счета в АПБ (в руб. ПМР).</w:t>
      </w:r>
    </w:p>
    <w:p w:rsidR="007A1F68" w:rsidRDefault="007A1F68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F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Порядок начисления и размер стипендии</w:t>
      </w:r>
      <w:r w:rsidR="007A1F68" w:rsidRPr="007A1F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Выплата стипендий каждому студенту производится путем ежемесячного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перечисления на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карту «</w:t>
      </w:r>
      <w:r w:rsidR="001F39EB">
        <w:rPr>
          <w:rFonts w:ascii="Times New Roman" w:hAnsi="Times New Roman" w:cs="Times New Roman"/>
          <w:sz w:val="28"/>
          <w:szCs w:val="28"/>
          <w:lang w:val="ru-RU"/>
        </w:rPr>
        <w:t>Клевер</w:t>
      </w:r>
      <w:bookmarkStart w:id="0" w:name="_GoBack"/>
      <w:bookmarkEnd w:id="0"/>
      <w:r w:rsidRPr="004B7236">
        <w:rPr>
          <w:rFonts w:ascii="Times New Roman" w:hAnsi="Times New Roman" w:cs="Times New Roman"/>
          <w:sz w:val="28"/>
          <w:szCs w:val="28"/>
          <w:lang w:val="ru-RU"/>
        </w:rPr>
        <w:t>» суммы эквивалентной долларам США в рублях ПМР по курсу ПРБ на день выплаты. Первый семестр – сентябрь-январь, второй семестр – февраль-июнь. За летние месяцы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июль и август, стипендия не начисляется. Стипендия начисляется из расчета по 150 долларов за каждый месяц в рублевом эквиваленте.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Дополнительную информацию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можно получить,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позво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нив по телефону «Горячей линии» 0-800- 33333 (звонок бесплатный).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3DC" w:rsidRPr="004B7236" w:rsidRDefault="004B7236" w:rsidP="004B7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Получение именной стипендии не порождает каких-либо обязательств стипендиата перед ООО «Шериф».</w:t>
      </w:r>
    </w:p>
    <w:sectPr w:rsidR="00D933DC" w:rsidRPr="004B7236" w:rsidSect="004B7236">
      <w:pgSz w:w="12240" w:h="15840"/>
      <w:pgMar w:top="1134" w:right="6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6"/>
    <w:rsid w:val="00022BF2"/>
    <w:rsid w:val="001F39EB"/>
    <w:rsid w:val="00355E94"/>
    <w:rsid w:val="004B7236"/>
    <w:rsid w:val="006F2965"/>
    <w:rsid w:val="007A1F68"/>
    <w:rsid w:val="009A0879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692F"/>
  <w15:chartTrackingRefBased/>
  <w15:docId w15:val="{8E22AE01-9933-4B1D-908F-29D089B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E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riff.md/pressroom/news/?id=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o.baranova</dc:creator>
  <cp:keywords/>
  <dc:description/>
  <cp:lastModifiedBy>o.baranova</cp:lastModifiedBy>
  <cp:revision>4</cp:revision>
  <dcterms:created xsi:type="dcterms:W3CDTF">2025-12-22T13:38:00Z</dcterms:created>
  <dcterms:modified xsi:type="dcterms:W3CDTF">2025-12-22T14:06:00Z</dcterms:modified>
</cp:coreProperties>
</file>